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0E21DE">
        <w:rPr>
          <w:rFonts w:ascii="Times New Roman" w:eastAsia="Times New Roman" w:hAnsi="Times New Roman" w:cs="Times New Roman"/>
          <w:sz w:val="24"/>
          <w:szCs w:val="24"/>
          <w:lang w:val="sr-Cyrl-RS"/>
        </w:rPr>
        <w:t>163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>-20</w:t>
      </w:r>
    </w:p>
    <w:p w:rsidR="006160D9" w:rsidRPr="006E5E50" w:rsidRDefault="000E21DE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12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CS"/>
        </w:rPr>
        <w:t>. нов</w:t>
      </w:r>
      <w:r w:rsidR="001D2C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ембар 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CS"/>
        </w:rPr>
        <w:t>2020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 е о г р а д </w:t>
      </w: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 став 1.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алинеја 1.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Пословника Народне скупштине</w:t>
      </w:r>
    </w:p>
    <w:p w:rsidR="006160D9" w:rsidRDefault="006160D9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6730AD" w:rsidRDefault="006730AD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6160D9" w:rsidRPr="006E5E50" w:rsidRDefault="000E21DE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ТРЕЋУ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ЗА ПРИВРЕДУ, 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РЕГИОНАЛНИ РАЗВОЈ, ТРГОВИНУ, ТУРИЗАМ И ЕНЕРГЕТИКУ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53C21">
        <w:rPr>
          <w:rFonts w:ascii="Times New Roman" w:eastAsia="Times New Roman" w:hAnsi="Times New Roman" w:cs="Times New Roman"/>
          <w:sz w:val="24"/>
          <w:szCs w:val="24"/>
          <w:lang w:val="sr-Cyrl-RS"/>
        </w:rPr>
        <w:t>УТОРАК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853C21"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>. НОВЕ</w:t>
      </w:r>
      <w:r w:rsidR="00D92645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>БАР 2020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ГОДИНЕ,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  1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,00 ЧАСОВА</w:t>
      </w: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6730AD" w:rsidRDefault="006730AD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 е д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E21DE" w:rsidRDefault="00D92645" w:rsidP="000E21D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21DE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6D15A6" w:rsidRPr="000E21DE">
        <w:rPr>
          <w:rFonts w:ascii="Times New Roman" w:hAnsi="Times New Roman" w:cs="Times New Roman"/>
          <w:sz w:val="24"/>
          <w:szCs w:val="24"/>
        </w:rPr>
        <w:t>Информациј</w:t>
      </w:r>
      <w:proofErr w:type="spellEnd"/>
      <w:r w:rsidR="006D15A6" w:rsidRPr="000E21D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6D15A6" w:rsidRPr="000E21D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6D15A6" w:rsidRPr="000E21DE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="006D15A6" w:rsidRPr="000E21DE">
        <w:rPr>
          <w:rFonts w:ascii="Times New Roman" w:hAnsi="Times New Roman" w:cs="Times New Roman"/>
          <w:sz w:val="24"/>
          <w:szCs w:val="24"/>
        </w:rPr>
        <w:t xml:space="preserve"> </w:t>
      </w:r>
      <w:r w:rsidR="006D15A6" w:rsidRPr="000E21DE">
        <w:rPr>
          <w:rFonts w:ascii="Times New Roman" w:hAnsi="Times New Roman" w:cs="Times New Roman"/>
          <w:sz w:val="24"/>
          <w:szCs w:val="24"/>
          <w:lang w:val="sr-Cyrl-RS"/>
        </w:rPr>
        <w:t>М</w:t>
      </w:r>
      <w:proofErr w:type="spellStart"/>
      <w:r w:rsidR="006D15A6" w:rsidRPr="000E21DE">
        <w:rPr>
          <w:rFonts w:ascii="Times New Roman" w:hAnsi="Times New Roman" w:cs="Times New Roman"/>
          <w:sz w:val="24"/>
          <w:szCs w:val="24"/>
        </w:rPr>
        <w:t>инистарства</w:t>
      </w:r>
      <w:proofErr w:type="spellEnd"/>
      <w:r w:rsidR="006D15A6" w:rsidRPr="000E2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5A6" w:rsidRPr="000E21DE">
        <w:rPr>
          <w:rFonts w:ascii="Times New Roman" w:hAnsi="Times New Roman" w:cs="Times New Roman"/>
          <w:sz w:val="24"/>
          <w:szCs w:val="24"/>
        </w:rPr>
        <w:t>привреде</w:t>
      </w:r>
      <w:proofErr w:type="spellEnd"/>
      <w:r w:rsidR="006D15A6" w:rsidRPr="000E2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5A6" w:rsidRPr="000E21D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D15A6" w:rsidRPr="000E2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5A6" w:rsidRPr="000E21DE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="006D15A6" w:rsidRPr="000E2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5A6" w:rsidRPr="000E21DE">
        <w:rPr>
          <w:rFonts w:ascii="Times New Roman" w:hAnsi="Times New Roman" w:cs="Times New Roman"/>
          <w:sz w:val="24"/>
          <w:szCs w:val="24"/>
        </w:rPr>
        <w:t>јул-септембар</w:t>
      </w:r>
      <w:proofErr w:type="spellEnd"/>
      <w:r w:rsidR="006D15A6" w:rsidRPr="000E21DE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r w:rsidR="006D15A6" w:rsidRPr="000E21D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6D15A6" w:rsidRPr="000E21DE">
        <w:rPr>
          <w:rFonts w:ascii="Times New Roman" w:hAnsi="Times New Roman" w:cs="Times New Roman"/>
          <w:sz w:val="24"/>
          <w:szCs w:val="24"/>
          <w:lang w:val="sr-Cyrl-RS"/>
        </w:rPr>
        <w:t xml:space="preserve"> (10 број 02-595/2</w:t>
      </w:r>
      <w:r w:rsidR="000E21DE" w:rsidRPr="000E21DE">
        <w:rPr>
          <w:rFonts w:ascii="Times New Roman" w:hAnsi="Times New Roman" w:cs="Times New Roman"/>
          <w:sz w:val="24"/>
          <w:szCs w:val="24"/>
          <w:lang w:val="sr-Cyrl-RS"/>
        </w:rPr>
        <w:t>0 од 22. октобра 2020. године);</w:t>
      </w:r>
    </w:p>
    <w:p w:rsidR="000E21DE" w:rsidRPr="000E21DE" w:rsidRDefault="000E21DE" w:rsidP="000E21D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21DE" w:rsidRDefault="000E21DE" w:rsidP="000E21D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21DE">
        <w:rPr>
          <w:rFonts w:ascii="Times New Roman" w:hAnsi="Times New Roman" w:cs="Times New Roman"/>
          <w:sz w:val="24"/>
          <w:szCs w:val="24"/>
          <w:lang w:val="sr-Cyrl-RS"/>
        </w:rPr>
        <w:t>Разматрање Извештаја Министарства привреде о стању поступка приватизације за август 2020. године (10 број 02-255/20-7 од 18. септембра 2020. године);</w:t>
      </w:r>
    </w:p>
    <w:p w:rsidR="000E21DE" w:rsidRPr="000E21DE" w:rsidRDefault="000E21DE" w:rsidP="000E21D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21DE" w:rsidRPr="000E21DE" w:rsidRDefault="000E21DE" w:rsidP="000E21D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21DE">
        <w:rPr>
          <w:rFonts w:ascii="Times New Roman" w:hAnsi="Times New Roman" w:cs="Times New Roman"/>
          <w:sz w:val="24"/>
          <w:szCs w:val="24"/>
          <w:lang w:val="sr-Cyrl-RS"/>
        </w:rPr>
        <w:t>Разматрање Извештаја Министарства привреде о стању поступка приватизације за септембар 2020. године (10 број 02-255/20-8 од 9. октобра 2020. године)</w:t>
      </w:r>
      <w:r w:rsidRPr="000E21DE">
        <w:rPr>
          <w:rFonts w:ascii="Times New Roman" w:hAnsi="Times New Roman" w:cs="Times New Roman"/>
          <w:sz w:val="24"/>
          <w:szCs w:val="24"/>
        </w:rPr>
        <w:t>.</w:t>
      </w:r>
    </w:p>
    <w:p w:rsidR="00D92645" w:rsidRPr="00900835" w:rsidRDefault="006D15A6" w:rsidP="000E21D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21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Седница ће бити одржана у Дому Народне скупштине,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E66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Трг Николе Пашића 13, </w:t>
      </w:r>
      <w:r w:rsidR="008E663E">
        <w:rPr>
          <w:rFonts w:ascii="Times New Roman" w:eastAsia="Times New Roman" w:hAnsi="Times New Roman" w:cs="Times New Roman"/>
          <w:sz w:val="24"/>
          <w:szCs w:val="24"/>
          <w:lang w:val="sr-Cyrl-RS"/>
        </w:rPr>
        <w:t>Мала сала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160D9" w:rsidRDefault="006160D9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Default="006160D9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8E147E" w:rsidRDefault="006730AD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  <w:r w:rsidR="008E66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bookmarkStart w:id="0" w:name="_GoBack"/>
      <w:bookmarkEnd w:id="0"/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6160D9" w:rsidRPr="006E5E50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60D9" w:rsidRPr="00B26D37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6E5E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0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D3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D20E8">
        <w:rPr>
          <w:rFonts w:ascii="Times New Roman" w:eastAsia="Times New Roman" w:hAnsi="Times New Roman" w:cs="Times New Roman"/>
          <w:sz w:val="24"/>
          <w:szCs w:val="24"/>
          <w:lang w:val="sr-Cyrl-RS"/>
        </w:rPr>
        <w:t>Верољуб Арсић</w:t>
      </w:r>
      <w:r w:rsidR="008E663E">
        <w:rPr>
          <w:rFonts w:ascii="Times New Roman" w:eastAsia="Times New Roman" w:hAnsi="Times New Roman" w:cs="Times New Roman"/>
          <w:sz w:val="24"/>
          <w:szCs w:val="24"/>
          <w:lang w:val="sr-Cyrl-RS"/>
        </w:rPr>
        <w:t>, с.р.</w:t>
      </w:r>
    </w:p>
    <w:p w:rsidR="006160D9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0124C" w:rsidRDefault="0010124C"/>
    <w:sectPr w:rsidR="0010124C" w:rsidSect="006506E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CC0"/>
    <w:multiLevelType w:val="hybridMultilevel"/>
    <w:tmpl w:val="B948A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30D87"/>
    <w:multiLevelType w:val="hybridMultilevel"/>
    <w:tmpl w:val="56E89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F29E7"/>
    <w:multiLevelType w:val="multilevel"/>
    <w:tmpl w:val="5AC22F74"/>
    <w:styleLink w:val="Style1"/>
    <w:lvl w:ilvl="0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D9"/>
    <w:rsid w:val="0004648A"/>
    <w:rsid w:val="000E21DE"/>
    <w:rsid w:val="000F5978"/>
    <w:rsid w:val="0010124C"/>
    <w:rsid w:val="001D098E"/>
    <w:rsid w:val="001D2CC7"/>
    <w:rsid w:val="00350A21"/>
    <w:rsid w:val="006160D9"/>
    <w:rsid w:val="006506E3"/>
    <w:rsid w:val="006730AD"/>
    <w:rsid w:val="006D15A6"/>
    <w:rsid w:val="00753734"/>
    <w:rsid w:val="00853C21"/>
    <w:rsid w:val="008D20E8"/>
    <w:rsid w:val="008E663E"/>
    <w:rsid w:val="00954A6B"/>
    <w:rsid w:val="00B1249A"/>
    <w:rsid w:val="00B26D37"/>
    <w:rsid w:val="00D9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D9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926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6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D9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926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6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12</cp:revision>
  <cp:lastPrinted>2020-11-12T11:44:00Z</cp:lastPrinted>
  <dcterms:created xsi:type="dcterms:W3CDTF">2019-09-23T06:14:00Z</dcterms:created>
  <dcterms:modified xsi:type="dcterms:W3CDTF">2020-11-16T14:18:00Z</dcterms:modified>
</cp:coreProperties>
</file>